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3ECB" w14:textId="3CE8E6B6" w:rsidR="00FB520A" w:rsidRPr="00FB520A" w:rsidRDefault="00FB520A" w:rsidP="00B90BC1">
      <w:pPr>
        <w:jc w:val="left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（様式</w:t>
      </w:r>
      <w:r w:rsidR="001C29E8">
        <w:rPr>
          <w:rFonts w:ascii="ＭＳ 明朝" w:eastAsia="ＭＳ 明朝" w:hAnsi="ＭＳ 明朝" w:hint="eastAsia"/>
          <w:sz w:val="22"/>
          <w:szCs w:val="24"/>
        </w:rPr>
        <w:t>３</w:t>
      </w:r>
      <w:r w:rsidRPr="00FB520A">
        <w:rPr>
          <w:rFonts w:ascii="ＭＳ 明朝" w:eastAsia="ＭＳ 明朝" w:hAnsi="ＭＳ 明朝"/>
          <w:sz w:val="22"/>
          <w:szCs w:val="24"/>
        </w:rPr>
        <w:t xml:space="preserve">） </w:t>
      </w:r>
    </w:p>
    <w:p w14:paraId="44B293C3" w14:textId="03790261" w:rsidR="00FB520A" w:rsidRPr="00FB520A" w:rsidRDefault="00FB520A" w:rsidP="00FB520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第</w:t>
      </w:r>
      <w:r w:rsidRPr="00FB520A">
        <w:rPr>
          <w:rFonts w:ascii="ＭＳ 明朝" w:eastAsia="ＭＳ 明朝" w:hAnsi="ＭＳ 明朝"/>
          <w:sz w:val="22"/>
          <w:szCs w:val="24"/>
        </w:rPr>
        <w:t xml:space="preserve">     号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1DB8B84" w14:textId="2B30FCAE" w:rsidR="00FB520A" w:rsidRPr="00FB520A" w:rsidRDefault="00FB520A" w:rsidP="00FB520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Pr="00FB520A">
        <w:rPr>
          <w:rFonts w:ascii="ＭＳ 明朝" w:eastAsia="ＭＳ 明朝" w:hAnsi="ＭＳ 明朝" w:hint="eastAsia"/>
          <w:sz w:val="22"/>
          <w:szCs w:val="24"/>
        </w:rPr>
        <w:t>年</w:t>
      </w:r>
      <w:r w:rsidRPr="00FB520A">
        <w:rPr>
          <w:rFonts w:ascii="ＭＳ 明朝" w:eastAsia="ＭＳ 明朝" w:hAnsi="ＭＳ 明朝"/>
          <w:sz w:val="22"/>
          <w:szCs w:val="24"/>
        </w:rPr>
        <w:t xml:space="preserve">  月  日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42ADB7F" w14:textId="626DB293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（受託者宛て）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様               </w:t>
      </w:r>
    </w:p>
    <w:p w14:paraId="29E31C42" w14:textId="3F95E996" w:rsidR="00FB520A" w:rsidRPr="00FB520A" w:rsidRDefault="00FB520A" w:rsidP="00FB520A">
      <w:pPr>
        <w:ind w:right="110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宇城市長</w:t>
      </w: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       </w:t>
      </w:r>
    </w:p>
    <w:p w14:paraId="08BFE194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 </w:t>
      </w:r>
    </w:p>
    <w:p w14:paraId="443D96D3" w14:textId="752EFBF3" w:rsidR="00FB520A" w:rsidRPr="00FB520A" w:rsidRDefault="00FB520A" w:rsidP="00FB520A">
      <w:pPr>
        <w:jc w:val="center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契約金額変更額の決定について（通知）</w:t>
      </w:r>
    </w:p>
    <w:p w14:paraId="09CFEF01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5D98BEBC" w14:textId="1F07C79B" w:rsidR="00FB520A" w:rsidRPr="00FB520A" w:rsidRDefault="00FB520A" w:rsidP="00FB520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日付で請求のあった、「契約金額の変更について（請求）」に</w:t>
      </w:r>
      <w:r w:rsidRPr="00FB520A">
        <w:rPr>
          <w:rFonts w:ascii="ＭＳ 明朝" w:eastAsia="ＭＳ 明朝" w:hAnsi="ＭＳ 明朝" w:hint="eastAsia"/>
          <w:sz w:val="22"/>
          <w:szCs w:val="24"/>
        </w:rPr>
        <w:t>基づき、変更後の契約金額等を次のとおり決定しましたので、通知いたします。</w:t>
      </w: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7DA27C9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7351CAB" w14:textId="0881392A" w:rsidR="00FB520A" w:rsidRPr="00FB520A" w:rsidRDefault="00FB520A" w:rsidP="00FB520A">
      <w:pPr>
        <w:jc w:val="center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記</w:t>
      </w:r>
    </w:p>
    <w:p w14:paraId="6B998D02" w14:textId="2E4E719F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業務名  </w:t>
      </w:r>
    </w:p>
    <w:p w14:paraId="7CC36B1A" w14:textId="1AB05E02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〇〇〇〇業務委託</w:t>
      </w:r>
    </w:p>
    <w:p w14:paraId="78D0BF08" w14:textId="42BBAE13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対象施設</w:t>
      </w:r>
    </w:p>
    <w:p w14:paraId="0D53B918" w14:textId="4E6751D1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宇城市〇〇支所</w:t>
      </w:r>
    </w:p>
    <w:p w14:paraId="6FF0BB81" w14:textId="6823A168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FB520A">
        <w:rPr>
          <w:rFonts w:ascii="ＭＳ 明朝" w:eastAsia="ＭＳ 明朝" w:hAnsi="ＭＳ 明朝"/>
          <w:sz w:val="22"/>
          <w:szCs w:val="24"/>
        </w:rPr>
        <w:t>履行期間</w:t>
      </w:r>
    </w:p>
    <w:p w14:paraId="015635D5" w14:textId="6FB99BB1" w:rsidR="00FB520A" w:rsidRPr="00FB520A" w:rsidRDefault="00FB520A" w:rsidP="00FB520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日から</w:t>
      </w: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 xml:space="preserve">日まで </w:t>
      </w:r>
    </w:p>
    <w:p w14:paraId="583FD3DE" w14:textId="3425E1DA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変更後契約金額（基準日以降の履行期間に係る契約金額） </w:t>
      </w:r>
    </w:p>
    <w:p w14:paraId="2968FBE3" w14:textId="7FCD4EEF" w:rsidR="00FB520A" w:rsidRPr="00FB520A" w:rsidRDefault="00FB520A" w:rsidP="00FB520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>金</w:t>
      </w:r>
      <w:r>
        <w:rPr>
          <w:rFonts w:ascii="ＭＳ 明朝" w:eastAsia="ＭＳ 明朝" w:hAnsi="ＭＳ 明朝" w:hint="eastAsia"/>
          <w:sz w:val="22"/>
          <w:szCs w:val="24"/>
        </w:rPr>
        <w:t>〇〇〇〇</w:t>
      </w:r>
      <w:r w:rsidRPr="00FB520A">
        <w:rPr>
          <w:rFonts w:ascii="ＭＳ 明朝" w:eastAsia="ＭＳ 明朝" w:hAnsi="ＭＳ 明朝"/>
          <w:sz w:val="22"/>
          <w:szCs w:val="24"/>
        </w:rPr>
        <w:t>円</w:t>
      </w:r>
      <w:r w:rsidRPr="00FB520A">
        <w:rPr>
          <w:rFonts w:ascii="ＭＳ 明朝" w:eastAsia="ＭＳ 明朝" w:hAnsi="ＭＳ 明朝" w:hint="eastAsia"/>
          <w:sz w:val="22"/>
          <w:szCs w:val="24"/>
        </w:rPr>
        <w:t>（うち消費税及び地方消費税の額</w:t>
      </w: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Pr="00FB520A">
        <w:rPr>
          <w:rFonts w:ascii="ＭＳ 明朝" w:eastAsia="ＭＳ 明朝" w:hAnsi="ＭＳ 明朝"/>
          <w:sz w:val="22"/>
          <w:szCs w:val="24"/>
        </w:rPr>
        <w:t xml:space="preserve">円） </w:t>
      </w:r>
    </w:p>
    <w:p w14:paraId="0A368FCE" w14:textId="382E8C2E" w:rsidR="00021EED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Pr="00FB520A">
        <w:rPr>
          <w:rFonts w:ascii="ＭＳ 明朝" w:eastAsia="ＭＳ 明朝" w:hAnsi="ＭＳ 明朝"/>
          <w:sz w:val="22"/>
          <w:szCs w:val="24"/>
        </w:rPr>
        <w:t>スライド額</w:t>
      </w:r>
    </w:p>
    <w:p w14:paraId="4BFFB530" w14:textId="053C1934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〇〇〇〇円（税抜）</w:t>
      </w:r>
    </w:p>
    <w:p w14:paraId="1D4735F0" w14:textId="37C88FE6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６　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F81D71" w14:paraId="6488E437" w14:textId="77777777" w:rsidTr="00F81D71">
        <w:trPr>
          <w:trHeight w:val="645"/>
        </w:trPr>
        <w:tc>
          <w:tcPr>
            <w:tcW w:w="3964" w:type="dxa"/>
            <w:vAlign w:val="center"/>
          </w:tcPr>
          <w:p w14:paraId="12EB5B5C" w14:textId="2EE18231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請求日</w:t>
            </w:r>
          </w:p>
        </w:tc>
        <w:tc>
          <w:tcPr>
            <w:tcW w:w="5664" w:type="dxa"/>
            <w:vAlign w:val="center"/>
          </w:tcPr>
          <w:p w14:paraId="6A1C8E38" w14:textId="003733E0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令和〇年〇〇月〇〇日</w:t>
            </w:r>
          </w:p>
        </w:tc>
      </w:tr>
      <w:tr w:rsidR="00F81D71" w14:paraId="0B2623FD" w14:textId="77777777" w:rsidTr="00F81D71">
        <w:trPr>
          <w:trHeight w:val="555"/>
        </w:trPr>
        <w:tc>
          <w:tcPr>
            <w:tcW w:w="3964" w:type="dxa"/>
            <w:vAlign w:val="center"/>
          </w:tcPr>
          <w:p w14:paraId="72A80511" w14:textId="03849E65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基準日</w:t>
            </w:r>
          </w:p>
        </w:tc>
        <w:tc>
          <w:tcPr>
            <w:tcW w:w="5664" w:type="dxa"/>
            <w:vAlign w:val="center"/>
          </w:tcPr>
          <w:p w14:paraId="32D75D61" w14:textId="142B4D0D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1D71">
              <w:rPr>
                <w:rFonts w:ascii="ＭＳ 明朝" w:eastAsia="ＭＳ 明朝" w:hAnsi="ＭＳ 明朝" w:hint="eastAsia"/>
                <w:sz w:val="22"/>
                <w:szCs w:val="24"/>
              </w:rPr>
              <w:t>令和〇年〇〇月〇〇日</w:t>
            </w:r>
          </w:p>
        </w:tc>
      </w:tr>
      <w:tr w:rsidR="00F81D71" w14:paraId="40A5E218" w14:textId="77777777" w:rsidTr="00F81D71">
        <w:tc>
          <w:tcPr>
            <w:tcW w:w="3964" w:type="dxa"/>
            <w:vAlign w:val="center"/>
          </w:tcPr>
          <w:p w14:paraId="1FAE4008" w14:textId="77777777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変更前契約金額</w:t>
            </w:r>
          </w:p>
          <w:p w14:paraId="513F5AE7" w14:textId="4703C207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※基準日以降の履行期間に係る契約</w:t>
            </w:r>
          </w:p>
        </w:tc>
        <w:tc>
          <w:tcPr>
            <w:tcW w:w="5664" w:type="dxa"/>
            <w:vAlign w:val="center"/>
          </w:tcPr>
          <w:p w14:paraId="77EF83E8" w14:textId="77777777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1D71">
              <w:rPr>
                <w:rFonts w:ascii="ＭＳ 明朝" w:eastAsia="ＭＳ 明朝" w:hAnsi="ＭＳ 明朝" w:hint="eastAsia"/>
                <w:sz w:val="22"/>
                <w:szCs w:val="24"/>
              </w:rPr>
              <w:t>金〇〇〇〇円</w:t>
            </w:r>
          </w:p>
          <w:p w14:paraId="068F4064" w14:textId="3CDCA695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1D71">
              <w:rPr>
                <w:rFonts w:ascii="ＭＳ 明朝" w:eastAsia="ＭＳ 明朝" w:hAnsi="ＭＳ 明朝" w:hint="eastAsia"/>
                <w:sz w:val="22"/>
                <w:szCs w:val="24"/>
              </w:rPr>
              <w:t>（うち消費税及び地方消費税の額〇〇〇円）</w:t>
            </w:r>
          </w:p>
        </w:tc>
      </w:tr>
      <w:tr w:rsidR="00F81D71" w14:paraId="30008585" w14:textId="77777777" w:rsidTr="00F81D71">
        <w:trPr>
          <w:trHeight w:val="531"/>
        </w:trPr>
        <w:tc>
          <w:tcPr>
            <w:tcW w:w="3964" w:type="dxa"/>
            <w:vAlign w:val="center"/>
          </w:tcPr>
          <w:p w14:paraId="36DF7B2D" w14:textId="67507872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スライド額算出内訳</w:t>
            </w:r>
          </w:p>
        </w:tc>
        <w:tc>
          <w:tcPr>
            <w:tcW w:w="5664" w:type="dxa"/>
            <w:vAlign w:val="center"/>
          </w:tcPr>
          <w:p w14:paraId="368539A0" w14:textId="763C31A2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別紙（裏面）「スライド額等算出計算書」のとおり</w:t>
            </w:r>
          </w:p>
        </w:tc>
      </w:tr>
      <w:tr w:rsidR="00F81D71" w14:paraId="110F771A" w14:textId="77777777" w:rsidTr="00F81D71">
        <w:trPr>
          <w:trHeight w:val="569"/>
        </w:trPr>
        <w:tc>
          <w:tcPr>
            <w:tcW w:w="3964" w:type="dxa"/>
            <w:vAlign w:val="center"/>
          </w:tcPr>
          <w:p w14:paraId="1F0F035B" w14:textId="528C9F09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契約変更成立時期</w:t>
            </w:r>
          </w:p>
        </w:tc>
        <w:tc>
          <w:tcPr>
            <w:tcW w:w="5664" w:type="dxa"/>
            <w:vAlign w:val="center"/>
          </w:tcPr>
          <w:p w14:paraId="1E006AD7" w14:textId="7D8EAEEF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変更契約締結の日</w:t>
            </w:r>
          </w:p>
        </w:tc>
      </w:tr>
    </w:tbl>
    <w:p w14:paraId="387AB12A" w14:textId="77777777" w:rsidR="00F81D71" w:rsidRDefault="00F81D71" w:rsidP="00FB520A">
      <w:pPr>
        <w:rPr>
          <w:rFonts w:ascii="ＭＳ 明朝" w:eastAsia="ＭＳ 明朝" w:hAnsi="ＭＳ 明朝"/>
          <w:sz w:val="22"/>
          <w:szCs w:val="24"/>
        </w:rPr>
      </w:pPr>
    </w:p>
    <w:p w14:paraId="542BB37D" w14:textId="6253906A" w:rsidR="00F81D71" w:rsidRDefault="00F81D71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※変更後契約金額の適用は、基準日以後の</w:t>
      </w:r>
      <w:r w:rsidR="00B90BC1">
        <w:rPr>
          <w:rFonts w:ascii="ＭＳ 明朝" w:eastAsia="ＭＳ 明朝" w:hAnsi="ＭＳ 明朝" w:hint="eastAsia"/>
          <w:sz w:val="22"/>
          <w:szCs w:val="24"/>
        </w:rPr>
        <w:t>履行分からとなります。</w:t>
      </w:r>
    </w:p>
    <w:p w14:paraId="0DAF0063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7BBEC703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691E10DA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6AF5FB71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3F2F68D0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380F2C20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16E48C83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7E3BE90B" w14:textId="49042FEE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lastRenderedPageBreak/>
        <w:t>（様式</w:t>
      </w:r>
      <w:r w:rsidR="001C29E8">
        <w:rPr>
          <w:rFonts w:ascii="ＭＳ 明朝" w:eastAsia="ＭＳ 明朝" w:hAnsi="ＭＳ 明朝" w:hint="eastAsia"/>
          <w:sz w:val="22"/>
          <w:szCs w:val="24"/>
        </w:rPr>
        <w:t>３</w:t>
      </w:r>
      <w:r w:rsidRPr="00B90BC1">
        <w:rPr>
          <w:rFonts w:ascii="ＭＳ 明朝" w:eastAsia="ＭＳ 明朝" w:hAnsi="ＭＳ 明朝"/>
          <w:sz w:val="22"/>
          <w:szCs w:val="24"/>
        </w:rPr>
        <w:t>）</w:t>
      </w:r>
    </w:p>
    <w:p w14:paraId="5B685251" w14:textId="7777777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C2AC910" w14:textId="07C6F64E" w:rsidR="00B90BC1" w:rsidRPr="00B90BC1" w:rsidRDefault="00B90BC1" w:rsidP="00B90BC1">
      <w:pPr>
        <w:jc w:val="center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スライド額等算出計算書</w:t>
      </w:r>
    </w:p>
    <w:p w14:paraId="20704A46" w14:textId="7777777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AE3C4CB" w14:textId="206BFA3D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B90BC1">
        <w:rPr>
          <w:rFonts w:ascii="ＭＳ 明朝" w:eastAsia="ＭＳ 明朝" w:hAnsi="ＭＳ 明朝"/>
          <w:sz w:val="22"/>
          <w:szCs w:val="24"/>
        </w:rPr>
        <w:t xml:space="preserve">業務名 </w:t>
      </w:r>
    </w:p>
    <w:p w14:paraId="674B4ADA" w14:textId="247B3BCD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〇〇〇〇業務委託</w:t>
      </w:r>
    </w:p>
    <w:p w14:paraId="112C2250" w14:textId="4859296C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1844F8">
        <w:rPr>
          <w:rFonts w:ascii="ＭＳ 明朝" w:eastAsia="ＭＳ 明朝" w:hAnsi="ＭＳ 明朝" w:hint="eastAsia"/>
          <w:sz w:val="22"/>
          <w:szCs w:val="24"/>
        </w:rPr>
        <w:t>対象</w:t>
      </w:r>
      <w:r>
        <w:rPr>
          <w:rFonts w:ascii="ＭＳ 明朝" w:eastAsia="ＭＳ 明朝" w:hAnsi="ＭＳ 明朝" w:hint="eastAsia"/>
          <w:sz w:val="22"/>
          <w:szCs w:val="24"/>
        </w:rPr>
        <w:t>施設</w:t>
      </w:r>
    </w:p>
    <w:p w14:paraId="23933792" w14:textId="7356D22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宇城市〇〇支所</w:t>
      </w:r>
    </w:p>
    <w:p w14:paraId="0F018A13" w14:textId="1DEDE879" w:rsidR="00B90BC1" w:rsidRPr="00B90BC1" w:rsidRDefault="00B47C17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B90BC1" w:rsidRPr="00B90BC1">
        <w:rPr>
          <w:rFonts w:ascii="ＭＳ 明朝" w:eastAsia="ＭＳ 明朝" w:hAnsi="ＭＳ 明朝"/>
          <w:sz w:val="22"/>
          <w:szCs w:val="24"/>
        </w:rPr>
        <w:t>適用労務単価</w:t>
      </w:r>
    </w:p>
    <w:tbl>
      <w:tblPr>
        <w:tblStyle w:val="aa"/>
        <w:tblW w:w="0" w:type="auto"/>
        <w:tblInd w:w="409" w:type="dxa"/>
        <w:tblLook w:val="04A0" w:firstRow="1" w:lastRow="0" w:firstColumn="1" w:lastColumn="0" w:noHBand="0" w:noVBand="1"/>
      </w:tblPr>
      <w:tblGrid>
        <w:gridCol w:w="1374"/>
        <w:gridCol w:w="1598"/>
        <w:gridCol w:w="1559"/>
        <w:gridCol w:w="1560"/>
      </w:tblGrid>
      <w:tr w:rsidR="00B47C17" w14:paraId="7C8B239E" w14:textId="77777777" w:rsidTr="00B47C17">
        <w:tc>
          <w:tcPr>
            <w:tcW w:w="1374" w:type="dxa"/>
          </w:tcPr>
          <w:p w14:paraId="557F4C8F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8" w:type="dxa"/>
          </w:tcPr>
          <w:p w14:paraId="0FA8DCE6" w14:textId="2957E5EA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〇〇〇Ａ</w:t>
            </w:r>
          </w:p>
        </w:tc>
        <w:tc>
          <w:tcPr>
            <w:tcW w:w="1559" w:type="dxa"/>
          </w:tcPr>
          <w:p w14:paraId="5C2F19F4" w14:textId="6C35435A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〇〇〇Ｂ</w:t>
            </w:r>
          </w:p>
        </w:tc>
        <w:tc>
          <w:tcPr>
            <w:tcW w:w="1560" w:type="dxa"/>
          </w:tcPr>
          <w:p w14:paraId="16037A8A" w14:textId="1582CC4E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〇〇〇Ｃ</w:t>
            </w:r>
          </w:p>
        </w:tc>
      </w:tr>
      <w:tr w:rsidR="00B47C17" w14:paraId="318B5B36" w14:textId="77777777" w:rsidTr="00B47C17">
        <w:tc>
          <w:tcPr>
            <w:tcW w:w="1374" w:type="dxa"/>
          </w:tcPr>
          <w:p w14:paraId="30EAC7BE" w14:textId="369B7CF0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適用前</w:t>
            </w:r>
          </w:p>
        </w:tc>
        <w:tc>
          <w:tcPr>
            <w:tcW w:w="1598" w:type="dxa"/>
          </w:tcPr>
          <w:p w14:paraId="39FD96F8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09584DB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</w:tcPr>
          <w:p w14:paraId="13169A75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7C17" w14:paraId="3EA4541C" w14:textId="77777777" w:rsidTr="00B47C17">
        <w:tc>
          <w:tcPr>
            <w:tcW w:w="1374" w:type="dxa"/>
          </w:tcPr>
          <w:p w14:paraId="00E258C4" w14:textId="4C4A530F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適用後</w:t>
            </w:r>
          </w:p>
        </w:tc>
        <w:tc>
          <w:tcPr>
            <w:tcW w:w="1598" w:type="dxa"/>
          </w:tcPr>
          <w:p w14:paraId="06740E21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D4EC0F0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</w:tcPr>
          <w:p w14:paraId="414C77F5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6EB2CC9" w14:textId="6C5FDC40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</w:p>
    <w:p w14:paraId="5721CBF2" w14:textId="4099F791" w:rsidR="00B90BC1" w:rsidRPr="00B90BC1" w:rsidRDefault="00B47C17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スライド額等 </w:t>
      </w:r>
    </w:p>
    <w:p w14:paraId="4699F435" w14:textId="6E3FAF7E" w:rsidR="00B90BC1" w:rsidRPr="00B90BC1" w:rsidRDefault="00B47C17" w:rsidP="00B47C17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(1)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算定式 </w:t>
      </w:r>
    </w:p>
    <w:p w14:paraId="1B3A614F" w14:textId="1FD453D1" w:rsidR="00B90BC1" w:rsidRPr="00B90BC1" w:rsidRDefault="00B90BC1" w:rsidP="00B47C17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スライド額</w:t>
      </w:r>
      <w:r w:rsidRPr="00B90BC1">
        <w:rPr>
          <w:rFonts w:ascii="ＭＳ 明朝" w:eastAsia="ＭＳ 明朝" w:hAnsi="ＭＳ 明朝"/>
          <w:sz w:val="22"/>
          <w:szCs w:val="24"/>
        </w:rPr>
        <w:t xml:space="preserve"> ＝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ＭＳ 明朝" w:eastAsia="ＭＳ 明朝" w:hAnsi="ＭＳ 明朝"/>
          <w:sz w:val="22"/>
          <w:szCs w:val="24"/>
        </w:rPr>
        <w:t>–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-  (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) </w:t>
      </w:r>
    </w:p>
    <w:p w14:paraId="29B3D530" w14:textId="0E28B46D" w:rsidR="00B90BC1" w:rsidRPr="00B90BC1" w:rsidRDefault="00B90BC1" w:rsidP="0078181B">
      <w:pPr>
        <w:ind w:firstLineChars="257" w:firstLine="565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（</w:t>
      </w:r>
      <w:r w:rsidRPr="00B90BC1">
        <w:rPr>
          <w:rFonts w:ascii="ＭＳ 明朝" w:eastAsia="ＭＳ 明朝" w:hAnsi="ＭＳ 明朝"/>
          <w:sz w:val="22"/>
          <w:szCs w:val="24"/>
        </w:rPr>
        <w:t xml:space="preserve"> ただし、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ＭＳ 明朝" w:eastAsia="ＭＳ 明朝" w:hAnsi="ＭＳ 明朝"/>
          <w:sz w:val="22"/>
          <w:szCs w:val="24"/>
        </w:rPr>
        <w:t>–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&gt; (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)） </w:t>
      </w:r>
    </w:p>
    <w:p w14:paraId="730662D5" w14:textId="6C0C4687" w:rsidR="00B90BC1" w:rsidRPr="00B90BC1" w:rsidRDefault="0078181B" w:rsidP="0078181B">
      <w:pPr>
        <w:ind w:firstLineChars="322" w:firstLine="708"/>
        <w:rPr>
          <w:rFonts w:ascii="ＭＳ 明朝" w:eastAsia="ＭＳ 明朝" w:hAnsi="ＭＳ 明朝"/>
          <w:sz w:val="22"/>
          <w:szCs w:val="24"/>
        </w:rPr>
      </w:pP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：契約変更前の契約金額（税抜） </w:t>
      </w:r>
    </w:p>
    <w:p w14:paraId="570A81C2" w14:textId="7AC0C683" w:rsidR="00B90BC1" w:rsidRPr="00B90BC1" w:rsidRDefault="0078181B" w:rsidP="0078181B">
      <w:pPr>
        <w:ind w:firstLineChars="322" w:firstLine="708"/>
        <w:rPr>
          <w:rFonts w:ascii="ＭＳ 明朝" w:eastAsia="ＭＳ 明朝" w:hAnsi="ＭＳ 明朝"/>
          <w:sz w:val="22"/>
          <w:szCs w:val="24"/>
        </w:rPr>
      </w:pPr>
      <w:r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="00B90BC1" w:rsidRPr="00B90BC1">
        <w:rPr>
          <w:rFonts w:ascii="ＭＳ 明朝" w:eastAsia="ＭＳ 明朝" w:hAnsi="ＭＳ 明朝"/>
          <w:sz w:val="22"/>
          <w:szCs w:val="24"/>
        </w:rPr>
        <w:t>：基準日時点の労務単価で算出した発注者積算額（税抜）×契約当初の落札率</w:t>
      </w:r>
    </w:p>
    <w:p w14:paraId="0CDA5771" w14:textId="0AD66442" w:rsidR="00B90BC1" w:rsidRPr="00B90BC1" w:rsidRDefault="0078181B" w:rsidP="0078181B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(2)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算定額 </w:t>
      </w:r>
    </w:p>
    <w:p w14:paraId="1440BE62" w14:textId="77777777" w:rsidR="0078181B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ア　</w:t>
      </w: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：〇〇円 </w:t>
      </w:r>
    </w:p>
    <w:p w14:paraId="1564EAE0" w14:textId="77777777" w:rsidR="0078181B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イ　</w:t>
      </w:r>
      <w:r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：〇〇円 </w:t>
      </w:r>
    </w:p>
    <w:p w14:paraId="6019B7B7" w14:textId="7FF7B598" w:rsidR="00B90BC1" w:rsidRPr="00B90BC1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ウ　</w:t>
      </w: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B90BC1" w:rsidRPr="00B90BC1">
        <w:rPr>
          <w:rFonts w:ascii="ＭＳ 明朝" w:eastAsia="ＭＳ 明朝" w:hAnsi="ＭＳ 明朝"/>
          <w:sz w:val="22"/>
          <w:szCs w:val="24"/>
        </w:rPr>
        <w:t>/</w:t>
      </w:r>
      <w:r>
        <w:rPr>
          <w:rFonts w:ascii="ＭＳ 明朝" w:eastAsia="ＭＳ 明朝" w:hAnsi="ＭＳ 明朝" w:hint="eastAsia"/>
          <w:sz w:val="22"/>
          <w:szCs w:val="24"/>
        </w:rPr>
        <w:t>１００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：〇〇円（1円未満の端数切捨て） </w:t>
      </w:r>
    </w:p>
    <w:p w14:paraId="7066AA8C" w14:textId="55FD8225" w:rsidR="00B90BC1" w:rsidRPr="00B90BC1" w:rsidRDefault="0078181B" w:rsidP="0078181B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(3)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スライド額 </w:t>
      </w:r>
    </w:p>
    <w:p w14:paraId="2DA9B772" w14:textId="65D8762A" w:rsidR="00B90BC1" w:rsidRPr="00B90BC1" w:rsidRDefault="0078181B" w:rsidP="0078181B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="00B90BC1" w:rsidRPr="00B90BC1">
        <w:rPr>
          <w:rFonts w:ascii="ＭＳ 明朝" w:eastAsia="ＭＳ 明朝" w:hAnsi="ＭＳ 明朝"/>
          <w:sz w:val="22"/>
          <w:szCs w:val="24"/>
        </w:rPr>
        <w:t>円</w:t>
      </w:r>
    </w:p>
    <w:p w14:paraId="62EF4A2F" w14:textId="12D58DF6" w:rsidR="00B90BC1" w:rsidRPr="00B90BC1" w:rsidRDefault="00B90BC1" w:rsidP="0078181B">
      <w:pPr>
        <w:ind w:firstLineChars="193" w:firstLine="425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（〇〇円 － 〇〇円 － （〇〇円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）） </w:t>
      </w:r>
    </w:p>
    <w:p w14:paraId="7306EDB4" w14:textId="733A7B8F" w:rsidR="00B90BC1" w:rsidRPr="00B90BC1" w:rsidRDefault="0078181B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変更後の契約金額 </w:t>
      </w:r>
    </w:p>
    <w:p w14:paraId="6BDA0015" w14:textId="51EC9DD5" w:rsidR="00B90BC1" w:rsidRPr="00B90BC1" w:rsidRDefault="001844F8" w:rsidP="001844F8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(1)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金 〇〇円（税抜） </w:t>
      </w:r>
    </w:p>
    <w:p w14:paraId="254222D6" w14:textId="47643A92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（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1844F8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＋ スライド額） </w:t>
      </w:r>
    </w:p>
    <w:p w14:paraId="753F334C" w14:textId="5D9B27A7" w:rsidR="00B90BC1" w:rsidRPr="00B90BC1" w:rsidRDefault="001844F8" w:rsidP="001844F8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(2)　</w:t>
      </w:r>
      <w:r w:rsidR="00B90BC1" w:rsidRPr="00B90BC1">
        <w:rPr>
          <w:rFonts w:ascii="ＭＳ 明朝" w:eastAsia="ＭＳ 明朝" w:hAnsi="ＭＳ 明朝"/>
          <w:sz w:val="22"/>
          <w:szCs w:val="24"/>
        </w:rPr>
        <w:t>金 〇〇円（うち消費税及び地方消費税の額</w:t>
      </w:r>
      <w:r w:rsidR="001C29E8">
        <w:rPr>
          <w:rFonts w:ascii="ＭＳ 明朝" w:eastAsia="ＭＳ 明朝" w:hAnsi="ＭＳ 明朝" w:hint="eastAsia"/>
          <w:sz w:val="22"/>
          <w:szCs w:val="24"/>
        </w:rPr>
        <w:t>〇〇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円） </w:t>
      </w:r>
    </w:p>
    <w:p w14:paraId="6F5BFB41" w14:textId="149FD65C" w:rsidR="00B90BC1" w:rsidRPr="00FB520A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（（1） ＋ （1） × 消費税及び地方消費税率）</w:t>
      </w:r>
    </w:p>
    <w:sectPr w:rsidR="00B90BC1" w:rsidRPr="00FB520A" w:rsidSect="00FB52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2556" w14:textId="77777777" w:rsidR="001C29E8" w:rsidRDefault="001C29E8" w:rsidP="001C29E8">
      <w:r>
        <w:separator/>
      </w:r>
    </w:p>
  </w:endnote>
  <w:endnote w:type="continuationSeparator" w:id="0">
    <w:p w14:paraId="340FE4C7" w14:textId="77777777" w:rsidR="001C29E8" w:rsidRDefault="001C29E8" w:rsidP="001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8D98" w14:textId="77777777" w:rsidR="001C29E8" w:rsidRDefault="001C29E8" w:rsidP="001C29E8">
      <w:r>
        <w:separator/>
      </w:r>
    </w:p>
  </w:footnote>
  <w:footnote w:type="continuationSeparator" w:id="0">
    <w:p w14:paraId="34D735F8" w14:textId="77777777" w:rsidR="001C29E8" w:rsidRDefault="001C29E8" w:rsidP="001C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0A"/>
    <w:rsid w:val="00021EED"/>
    <w:rsid w:val="001844F8"/>
    <w:rsid w:val="0018554A"/>
    <w:rsid w:val="001C29E8"/>
    <w:rsid w:val="002259F5"/>
    <w:rsid w:val="0026515B"/>
    <w:rsid w:val="005B2722"/>
    <w:rsid w:val="006C2576"/>
    <w:rsid w:val="0078181B"/>
    <w:rsid w:val="00B47C17"/>
    <w:rsid w:val="00B90BC1"/>
    <w:rsid w:val="00DC05F8"/>
    <w:rsid w:val="00F81D71"/>
    <w:rsid w:val="00F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DFC3A"/>
  <w15:chartTrackingRefBased/>
  <w15:docId w15:val="{905D5C8F-F0D3-4E4A-80A6-A9BEA649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5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5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5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520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520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520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2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29E8"/>
  </w:style>
  <w:style w:type="paragraph" w:styleId="ad">
    <w:name w:val="footer"/>
    <w:basedOn w:val="a"/>
    <w:link w:val="ae"/>
    <w:uiPriority w:val="99"/>
    <w:unhideWhenUsed/>
    <w:rsid w:val="001C2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木　誠人</dc:creator>
  <cp:keywords/>
  <dc:description/>
  <cp:lastModifiedBy>木　誠人</cp:lastModifiedBy>
  <cp:revision>3</cp:revision>
  <dcterms:created xsi:type="dcterms:W3CDTF">2025-12-22T05:40:00Z</dcterms:created>
  <dcterms:modified xsi:type="dcterms:W3CDTF">2025-12-26T07:15:00Z</dcterms:modified>
</cp:coreProperties>
</file>